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9242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871"/>
        <w:gridCol w:w="539"/>
        <w:gridCol w:w="312"/>
        <w:gridCol w:w="396"/>
        <w:gridCol w:w="567"/>
        <w:gridCol w:w="2330"/>
      </w:tblGrid>
      <w:tr w:rsidR="00390FB5" w:rsidRPr="00A07785" w14:paraId="7FE94607" w14:textId="77777777" w:rsidTr="00A07785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7E939C8A" w14:textId="1364E9D0" w:rsidR="00390FB5" w:rsidRPr="00A07785" w:rsidRDefault="00390FB5" w:rsidP="00A077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b/>
                <w:sz w:val="24"/>
                <w:szCs w:val="24"/>
              </w:rPr>
              <w:t>OBRAZAC PRIJAVE NA JAVNI POZIV</w:t>
            </w:r>
          </w:p>
        </w:tc>
      </w:tr>
      <w:tr w:rsidR="00390FB5" w:rsidRPr="00A07785" w14:paraId="60F215CD" w14:textId="77777777" w:rsidTr="00A07785">
        <w:tc>
          <w:tcPr>
            <w:tcW w:w="526" w:type="dxa"/>
          </w:tcPr>
          <w:p w14:paraId="333069F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35DE01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236B283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7F77BAF" w14:textId="77777777" w:rsidTr="00A07785">
        <w:tc>
          <w:tcPr>
            <w:tcW w:w="526" w:type="dxa"/>
          </w:tcPr>
          <w:p w14:paraId="423B3B2E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3EDE83D2" w14:textId="77777777" w:rsidR="008A149C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Oblik registracije </w:t>
            </w:r>
          </w:p>
          <w:p w14:paraId="755A2827" w14:textId="0F72B6E1" w:rsidR="00390FB5" w:rsidRPr="00A07785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49C">
              <w:rPr>
                <w:rFonts w:ascii="Times New Roman" w:hAnsi="Times New Roman" w:cs="Times New Roman"/>
                <w:sz w:val="20"/>
                <w:szCs w:val="20"/>
              </w:rPr>
              <w:t>d.o.o., j.d.o.o., obrt, zadruga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1EC35535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A8A19A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4E4C787F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66B77B06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957FBD2" w14:textId="77777777" w:rsidTr="00A07785">
        <w:trPr>
          <w:trHeight w:val="637"/>
        </w:trPr>
        <w:tc>
          <w:tcPr>
            <w:tcW w:w="526" w:type="dxa"/>
          </w:tcPr>
          <w:p w14:paraId="5C50AEA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E48505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871" w:type="dxa"/>
          </w:tcPr>
          <w:p w14:paraId="573E40F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A4F2225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18DD93D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77CC9D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A49DCD8" w14:textId="77777777" w:rsidTr="00A07785">
        <w:tc>
          <w:tcPr>
            <w:tcW w:w="526" w:type="dxa"/>
          </w:tcPr>
          <w:p w14:paraId="1F64826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6DEB7E76" w14:textId="71DFBB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 xml:space="preserve">vlasnika/ osobe ovlaštene za zastupanje </w:t>
            </w:r>
          </w:p>
        </w:tc>
        <w:tc>
          <w:tcPr>
            <w:tcW w:w="6015" w:type="dxa"/>
            <w:gridSpan w:val="6"/>
          </w:tcPr>
          <w:p w14:paraId="7E5F54EC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D3F482D" w14:textId="77777777" w:rsidTr="00A07785">
        <w:tc>
          <w:tcPr>
            <w:tcW w:w="526" w:type="dxa"/>
          </w:tcPr>
          <w:p w14:paraId="1EE54638" w14:textId="30C03837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CC384D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3CC3CA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535721F" w14:textId="77777777" w:rsidTr="00A07785">
        <w:trPr>
          <w:trHeight w:val="574"/>
        </w:trPr>
        <w:tc>
          <w:tcPr>
            <w:tcW w:w="526" w:type="dxa"/>
          </w:tcPr>
          <w:p w14:paraId="5FC0D610" w14:textId="070E704F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03E11D5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Telefon/</w:t>
            </w:r>
            <w:proofErr w:type="spellStart"/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1871" w:type="dxa"/>
          </w:tcPr>
          <w:p w14:paraId="6E2FAAA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1F7BF" w14:textId="442E0AF8" w:rsidR="00390FB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293" w:type="dxa"/>
            <w:gridSpan w:val="3"/>
          </w:tcPr>
          <w:p w14:paraId="077A2DA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4C6450D3" w14:textId="77777777" w:rsidTr="00A07785">
        <w:tc>
          <w:tcPr>
            <w:tcW w:w="526" w:type="dxa"/>
          </w:tcPr>
          <w:p w14:paraId="1E67FA09" w14:textId="600819A6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EFFEF8" w14:textId="0AF18C15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Poslovna banka glavnog računa</w:t>
            </w:r>
          </w:p>
        </w:tc>
        <w:tc>
          <w:tcPr>
            <w:tcW w:w="6015" w:type="dxa"/>
            <w:gridSpan w:val="6"/>
          </w:tcPr>
          <w:p w14:paraId="33151F7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F50BB50" w14:textId="77777777" w:rsidTr="00A07785">
        <w:trPr>
          <w:trHeight w:val="535"/>
        </w:trPr>
        <w:tc>
          <w:tcPr>
            <w:tcW w:w="526" w:type="dxa"/>
          </w:tcPr>
          <w:p w14:paraId="3F7D8485" w14:textId="1E359670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D51C24D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5497D19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A07785" w14:paraId="71BA5861" w14:textId="77777777" w:rsidTr="00A07785">
        <w:trPr>
          <w:trHeight w:val="414"/>
        </w:trPr>
        <w:tc>
          <w:tcPr>
            <w:tcW w:w="526" w:type="dxa"/>
            <w:vMerge w:val="restart"/>
          </w:tcPr>
          <w:p w14:paraId="372ED902" w14:textId="0774E9C3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1B47FF9D" w14:textId="31270AF3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Broj zaposlenih (prosječan broj zaposlenih u 20</w:t>
            </w:r>
            <w:r w:rsidR="00A0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B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425F45D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F1C74D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DE01BE6" w14:textId="77777777" w:rsidTr="00A07785">
        <w:trPr>
          <w:trHeight w:val="433"/>
        </w:trPr>
        <w:tc>
          <w:tcPr>
            <w:tcW w:w="526" w:type="dxa"/>
            <w:vMerge/>
          </w:tcPr>
          <w:p w14:paraId="14DD750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0EDE7345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6F8D19F" w14:textId="644E6C16" w:rsidR="00390FB5" w:rsidRPr="00A07785" w:rsidRDefault="00390FB5" w:rsidP="008A149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od toga 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>sa područj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2897" w:type="dxa"/>
            <w:gridSpan w:val="2"/>
          </w:tcPr>
          <w:p w14:paraId="128E730B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6355C9D" w14:textId="77777777" w:rsidTr="00A07785">
        <w:tc>
          <w:tcPr>
            <w:tcW w:w="526" w:type="dxa"/>
          </w:tcPr>
          <w:p w14:paraId="1E731BF7" w14:textId="32657688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10486CE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65B46FE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04B6F224" w14:textId="77777777" w:rsidTr="00A07785">
        <w:tc>
          <w:tcPr>
            <w:tcW w:w="526" w:type="dxa"/>
          </w:tcPr>
          <w:p w14:paraId="582EC442" w14:textId="6878DA2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2BEDEC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51533752" w14:textId="0D25F3D0" w:rsidR="00390FB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00C" w14:textId="77777777" w:rsidR="00A0778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34A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60D0602E" w14:textId="77777777" w:rsidTr="00A07785">
        <w:tc>
          <w:tcPr>
            <w:tcW w:w="526" w:type="dxa"/>
          </w:tcPr>
          <w:p w14:paraId="79741223" w14:textId="12686D8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4E8C3DA" w14:textId="24788D3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Iznos utrošenih sredstava za koje se traži potpora </w:t>
            </w:r>
          </w:p>
        </w:tc>
        <w:tc>
          <w:tcPr>
            <w:tcW w:w="6015" w:type="dxa"/>
            <w:gridSpan w:val="6"/>
          </w:tcPr>
          <w:p w14:paraId="20AE7BCE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192FA8D9" w14:textId="77777777" w:rsidTr="00A07785">
        <w:tc>
          <w:tcPr>
            <w:tcW w:w="526" w:type="dxa"/>
          </w:tcPr>
          <w:p w14:paraId="3506B674" w14:textId="2EDDBE5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D924FA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510615B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6D0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D98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D4507" w14:textId="77777777" w:rsidR="00390FB5" w:rsidRPr="00311F6E" w:rsidRDefault="00390FB5" w:rsidP="003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390FB5" w:rsidRPr="00311F6E" w14:paraId="5799D91E" w14:textId="77777777" w:rsidTr="00BF0AEC">
        <w:tc>
          <w:tcPr>
            <w:tcW w:w="2956" w:type="dxa"/>
          </w:tcPr>
          <w:p w14:paraId="7EFE0038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715B6D03" w14:textId="77777777" w:rsidR="00390FB5" w:rsidRPr="00311F6E" w:rsidRDefault="00390FB5" w:rsidP="00BF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5B71F1EB" w14:textId="77777777" w:rsidR="00EF747B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Ime i prezime te potpis vlasnika/  </w:t>
            </w:r>
          </w:p>
          <w:p w14:paraId="3D5A9884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 osobe ovlaštene za zastupanje</w:t>
            </w:r>
          </w:p>
        </w:tc>
      </w:tr>
      <w:tr w:rsidR="00390FB5" w:rsidRPr="00311F6E" w14:paraId="7A1D4FC7" w14:textId="77777777" w:rsidTr="00BF0AEC">
        <w:tc>
          <w:tcPr>
            <w:tcW w:w="2956" w:type="dxa"/>
          </w:tcPr>
          <w:p w14:paraId="442B3395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4866B33F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C8381B" w14:textId="407B1AEF" w:rsidR="00390FB5" w:rsidRPr="00311F6E" w:rsidRDefault="00390FB5" w:rsidP="00A0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6ED5A63E" w14:textId="375E47A7" w:rsidR="00A07785" w:rsidRDefault="00A07785" w:rsidP="00A07785">
      <w:pPr>
        <w:rPr>
          <w:rFonts w:ascii="Times New Roman" w:hAnsi="Times New Roman" w:cs="Times New Roman"/>
          <w:sz w:val="24"/>
          <w:szCs w:val="24"/>
        </w:rPr>
      </w:pPr>
    </w:p>
    <w:p w14:paraId="3C4487EA" w14:textId="515CAEAF" w:rsidR="008A149C" w:rsidRDefault="008A149C" w:rsidP="008A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 (zaokružiti):</w:t>
      </w:r>
    </w:p>
    <w:p w14:paraId="1410949C" w14:textId="77777777" w:rsidR="00E07956" w:rsidRPr="005A6757" w:rsidRDefault="00E07956" w:rsidP="00E0795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dokaz o prijavljenom sjedištu/prebivalištu na području Općine Sirač odnosno otvorenoj poslovnoj jedinici ili podružnici na području Općine Sirač (presliku osobne iskaznice </w:t>
      </w:r>
      <w:r w:rsidRPr="005A6757">
        <w:rPr>
          <w:rFonts w:ascii="Times New Roman" w:hAnsi="Times New Roman" w:cs="Times New Roman"/>
          <w:sz w:val="24"/>
          <w:szCs w:val="24"/>
        </w:rPr>
        <w:lastRenderedPageBreak/>
        <w:t xml:space="preserve">za fizičku osobu, </w:t>
      </w:r>
      <w:r>
        <w:rPr>
          <w:rFonts w:ascii="Times New Roman" w:hAnsi="Times New Roman" w:cs="Times New Roman"/>
          <w:sz w:val="24"/>
          <w:szCs w:val="24"/>
        </w:rPr>
        <w:t>izvadak iz</w:t>
      </w:r>
      <w:r w:rsidRPr="0038122D">
        <w:rPr>
          <w:rFonts w:ascii="Times New Roman" w:hAnsi="Times New Roman" w:cs="Times New Roman"/>
          <w:sz w:val="24"/>
          <w:szCs w:val="24"/>
        </w:rPr>
        <w:t xml:space="preserve"> odgovarajuć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38122D"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122D">
        <w:rPr>
          <w:rFonts w:ascii="Times New Roman" w:hAnsi="Times New Roman" w:cs="Times New Roman"/>
          <w:sz w:val="24"/>
          <w:szCs w:val="24"/>
        </w:rPr>
        <w:t xml:space="preserve"> za pravnu osobu</w:t>
      </w:r>
      <w:r w:rsidRPr="005A6757">
        <w:rPr>
          <w:rFonts w:ascii="Times New Roman" w:hAnsi="Times New Roman" w:cs="Times New Roman"/>
          <w:sz w:val="24"/>
          <w:szCs w:val="24"/>
        </w:rPr>
        <w:t>, akt fiskalizacija ili sl.),</w:t>
      </w:r>
    </w:p>
    <w:p w14:paraId="5B21F13F" w14:textId="77777777" w:rsidR="00E07956" w:rsidRPr="005A6757" w:rsidRDefault="00E07956" w:rsidP="00E0795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potvrdu Porezne uprave o nepostojanju duga po osnovi javnih davanja ne starija od 30 dana, </w:t>
      </w:r>
    </w:p>
    <w:p w14:paraId="4030F027" w14:textId="148E07F4" w:rsidR="00E07956" w:rsidRPr="005A6757" w:rsidRDefault="00E07956" w:rsidP="00E0795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izjavu, u pisanom ili elektroničkom obliku, </w:t>
      </w:r>
      <w:r w:rsidR="006A7B59" w:rsidRPr="006A7B59">
        <w:rPr>
          <w:rFonts w:ascii="Times New Roman" w:hAnsi="Times New Roman" w:cs="Times New Roman"/>
          <w:sz w:val="24"/>
          <w:szCs w:val="24"/>
        </w:rPr>
        <w:t xml:space="preserve">o primljenim potporama male vrijednosti tijekom bilo kojeg trogodišnjeg razdoblja,  </w:t>
      </w:r>
      <w:r w:rsidRPr="005A675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79E215" w14:textId="77777777" w:rsidR="00E07956" w:rsidRPr="005A6757" w:rsidRDefault="00E07956" w:rsidP="00E0795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popunjen, ispisan i potpisan obrazac Skupna izjava, </w:t>
      </w:r>
    </w:p>
    <w:p w14:paraId="4EE31845" w14:textId="77777777" w:rsidR="00E07956" w:rsidRPr="0038122D" w:rsidRDefault="00E07956" w:rsidP="00E0795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račune za troškove stručnog obrazovanja i osposobljavanja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polaganje stručnih i majstorskih ispita, edukacije, tečajeva, </w:t>
      </w:r>
      <w:r w:rsidRPr="0038122D">
        <w:rPr>
          <w:rFonts w:ascii="Times New Roman" w:eastAsia="Calibri" w:hAnsi="Times New Roman" w:cs="Times New Roman"/>
          <w:sz w:val="24"/>
          <w:szCs w:val="24"/>
        </w:rPr>
        <w:t xml:space="preserve"> iz tekuće kalendarske godine, sa izvodom iz žiro računa kojim se dokazuje izvršeno plaćanje istih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926E455" w14:textId="77777777" w:rsidR="00E07956" w:rsidRPr="0038122D" w:rsidRDefault="00E07956" w:rsidP="00E0795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preslika dokumenata o završenom obrazovanju i osposobljavanju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812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1285D7" w14:textId="77777777" w:rsidR="00E07956" w:rsidRPr="0038122D" w:rsidRDefault="00E07956" w:rsidP="00E0795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A65314" w14:textId="77777777" w:rsidR="00E07956" w:rsidRDefault="00E07956" w:rsidP="008A149C">
      <w:pPr>
        <w:rPr>
          <w:rFonts w:ascii="Times New Roman" w:hAnsi="Times New Roman"/>
          <w:sz w:val="24"/>
          <w:szCs w:val="24"/>
        </w:rPr>
      </w:pPr>
    </w:p>
    <w:sectPr w:rsidR="00E079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D12CE1" w14:textId="77777777" w:rsidR="00526F71" w:rsidRDefault="00526F71" w:rsidP="00A07785">
      <w:pPr>
        <w:spacing w:after="0" w:line="240" w:lineRule="auto"/>
      </w:pPr>
      <w:r>
        <w:separator/>
      </w:r>
    </w:p>
  </w:endnote>
  <w:endnote w:type="continuationSeparator" w:id="0">
    <w:p w14:paraId="7A17D1C8" w14:textId="77777777" w:rsidR="00526F71" w:rsidRDefault="00526F71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6F6452" w14:textId="77777777" w:rsidR="00526F71" w:rsidRDefault="00526F71" w:rsidP="00A07785">
      <w:pPr>
        <w:spacing w:after="0" w:line="240" w:lineRule="auto"/>
      </w:pPr>
      <w:r>
        <w:separator/>
      </w:r>
    </w:p>
  </w:footnote>
  <w:footnote w:type="continuationSeparator" w:id="0">
    <w:p w14:paraId="3549C99D" w14:textId="77777777" w:rsidR="00526F71" w:rsidRDefault="00526F71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BC33B" w14:textId="56C7998D" w:rsidR="00A07785" w:rsidRPr="00A07785" w:rsidRDefault="008A149C" w:rsidP="00A0778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="00A07785" w:rsidRPr="00A07785">
      <w:rPr>
        <w:rFonts w:ascii="Times New Roman" w:hAnsi="Times New Roman" w:cs="Times New Roman"/>
      </w:rPr>
      <w:t xml:space="preserve"> P-</w:t>
    </w:r>
    <w:r w:rsidR="00E07956">
      <w:rPr>
        <w:rFonts w:ascii="Times New Roman" w:hAnsi="Times New Roman" w:cs="Times New Roman"/>
      </w:rPr>
      <w:t>3.1</w:t>
    </w:r>
    <w:r w:rsidR="00A07785" w:rsidRPr="00A07785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5644"/>
    <w:multiLevelType w:val="hybridMultilevel"/>
    <w:tmpl w:val="334E9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1DD3"/>
    <w:multiLevelType w:val="hybridMultilevel"/>
    <w:tmpl w:val="278C9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03D83"/>
    <w:multiLevelType w:val="hybridMultilevel"/>
    <w:tmpl w:val="73CE1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A035E"/>
    <w:multiLevelType w:val="hybridMultilevel"/>
    <w:tmpl w:val="92649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94556"/>
    <w:multiLevelType w:val="hybridMultilevel"/>
    <w:tmpl w:val="5D48F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F74BC"/>
    <w:multiLevelType w:val="hybridMultilevel"/>
    <w:tmpl w:val="8D80F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630637">
    <w:abstractNumId w:val="7"/>
  </w:num>
  <w:num w:numId="2" w16cid:durableId="1586645547">
    <w:abstractNumId w:val="0"/>
  </w:num>
  <w:num w:numId="3" w16cid:durableId="1327632738">
    <w:abstractNumId w:val="2"/>
  </w:num>
  <w:num w:numId="4" w16cid:durableId="544100820">
    <w:abstractNumId w:val="3"/>
  </w:num>
  <w:num w:numId="5" w16cid:durableId="2040473177">
    <w:abstractNumId w:val="4"/>
  </w:num>
  <w:num w:numId="6" w16cid:durableId="459305191">
    <w:abstractNumId w:val="5"/>
  </w:num>
  <w:num w:numId="7" w16cid:durableId="954019192">
    <w:abstractNumId w:val="1"/>
  </w:num>
  <w:num w:numId="8" w16cid:durableId="5442930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B5"/>
    <w:rsid w:val="00054F55"/>
    <w:rsid w:val="000E16C0"/>
    <w:rsid w:val="000F1989"/>
    <w:rsid w:val="00173EF2"/>
    <w:rsid w:val="00234C5E"/>
    <w:rsid w:val="00255935"/>
    <w:rsid w:val="00311F6E"/>
    <w:rsid w:val="00390FB5"/>
    <w:rsid w:val="003E6583"/>
    <w:rsid w:val="00476BDD"/>
    <w:rsid w:val="004B1FAF"/>
    <w:rsid w:val="00526F71"/>
    <w:rsid w:val="00532405"/>
    <w:rsid w:val="00611838"/>
    <w:rsid w:val="006356D0"/>
    <w:rsid w:val="00682447"/>
    <w:rsid w:val="006A7B59"/>
    <w:rsid w:val="00796F87"/>
    <w:rsid w:val="007A3D51"/>
    <w:rsid w:val="008A149C"/>
    <w:rsid w:val="009B0F16"/>
    <w:rsid w:val="00A07785"/>
    <w:rsid w:val="00C86D63"/>
    <w:rsid w:val="00CC4E3D"/>
    <w:rsid w:val="00E07956"/>
    <w:rsid w:val="00E418C9"/>
    <w:rsid w:val="00E756EE"/>
    <w:rsid w:val="00EF747B"/>
    <w:rsid w:val="00F039FA"/>
    <w:rsid w:val="00F12689"/>
    <w:rsid w:val="00F561FE"/>
    <w:rsid w:val="00F64FA0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AAD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785"/>
  </w:style>
  <w:style w:type="paragraph" w:styleId="Podnoje">
    <w:name w:val="footer"/>
    <w:basedOn w:val="Normal"/>
    <w:link w:val="Podno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85"/>
  </w:style>
  <w:style w:type="paragraph" w:styleId="Odlomakpopisa">
    <w:name w:val="List Paragraph"/>
    <w:basedOn w:val="Normal"/>
    <w:uiPriority w:val="34"/>
    <w:qFormat/>
    <w:rsid w:val="008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6</cp:revision>
  <cp:lastPrinted>2024-06-10T06:50:00Z</cp:lastPrinted>
  <dcterms:created xsi:type="dcterms:W3CDTF">2022-06-16T15:29:00Z</dcterms:created>
  <dcterms:modified xsi:type="dcterms:W3CDTF">2024-06-10T06:50:00Z</dcterms:modified>
</cp:coreProperties>
</file>